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F" w:rsidRDefault="002E51AF" w:rsidP="002E51AF">
      <w:pPr>
        <w:pStyle w:val="a3"/>
        <w:spacing w:before="0" w:beforeAutospacing="0" w:after="0" w:afterAutospacing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Лекция на тему: </w:t>
      </w:r>
      <w:r>
        <w:rPr>
          <w:b/>
          <w:bCs/>
          <w:sz w:val="72"/>
          <w:szCs w:val="72"/>
        </w:rPr>
        <w:t>Возвращение Крыма в Россию.</w:t>
      </w:r>
    </w:p>
    <w:p w:rsidR="002E51AF" w:rsidRPr="002E51AF" w:rsidRDefault="002E51AF" w:rsidP="002E51AF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>
        <w:rPr>
          <w:bCs/>
          <w:sz w:val="36"/>
          <w:szCs w:val="36"/>
        </w:rPr>
        <w:t>(</w:t>
      </w:r>
      <w:r w:rsidRPr="002E51AF">
        <w:rPr>
          <w:bCs/>
          <w:sz w:val="36"/>
          <w:szCs w:val="36"/>
        </w:rPr>
        <w:t>для 4-ых классов</w:t>
      </w:r>
      <w:r>
        <w:rPr>
          <w:bCs/>
          <w:sz w:val="36"/>
          <w:szCs w:val="36"/>
        </w:rPr>
        <w:t>)</w:t>
      </w:r>
      <w:bookmarkStart w:id="0" w:name="_GoBack"/>
      <w:bookmarkEnd w:id="0"/>
    </w:p>
    <w:p w:rsidR="002E51AF" w:rsidRDefault="002E51AF" w:rsidP="002E51AF">
      <w:pPr>
        <w:pStyle w:val="a3"/>
        <w:spacing w:before="0" w:beforeAutospacing="0" w:after="0" w:afterAutospacing="0"/>
        <w:jc w:val="center"/>
      </w:pPr>
    </w:p>
    <w:p w:rsidR="002E51AF" w:rsidRDefault="002E51AF" w:rsidP="002E51AF">
      <w:pPr>
        <w:pStyle w:val="a3"/>
        <w:spacing w:before="0" w:beforeAutospacing="0" w:after="0" w:afterAutospacing="0"/>
      </w:pPr>
    </w:p>
    <w:p w:rsidR="002E51AF" w:rsidRPr="002E51AF" w:rsidRDefault="002E51AF" w:rsidP="002E51AF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2E51AF">
        <w:rPr>
          <w:b/>
          <w:i/>
          <w:iCs/>
          <w:color w:val="141823"/>
          <w:sz w:val="36"/>
          <w:szCs w:val="36"/>
          <w:shd w:val="clear" w:color="auto" w:fill="FFFFFF"/>
        </w:rPr>
        <w:t>"Где раз поднят русский флаг,</w:t>
      </w:r>
    </w:p>
    <w:p w:rsidR="002E51AF" w:rsidRPr="002E51AF" w:rsidRDefault="002E51AF" w:rsidP="002E51AF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2E51AF">
        <w:rPr>
          <w:b/>
          <w:i/>
          <w:iCs/>
          <w:color w:val="141823"/>
          <w:sz w:val="36"/>
          <w:szCs w:val="36"/>
          <w:shd w:val="clear" w:color="auto" w:fill="FFFFFF"/>
        </w:rPr>
        <w:t>там он уже спускаться не должен</w:t>
      </w:r>
      <w:proofErr w:type="gramStart"/>
      <w:r w:rsidRPr="002E51AF">
        <w:rPr>
          <w:b/>
          <w:i/>
          <w:iCs/>
          <w:color w:val="141823"/>
          <w:sz w:val="36"/>
          <w:szCs w:val="36"/>
          <w:shd w:val="clear" w:color="auto" w:fill="FFFFFF"/>
        </w:rPr>
        <w:t>."</w:t>
      </w:r>
      <w:proofErr w:type="gramEnd"/>
    </w:p>
    <w:p w:rsidR="002E51AF" w:rsidRDefault="002E51AF" w:rsidP="002E51AF">
      <w:pPr>
        <w:pStyle w:val="a3"/>
        <w:spacing w:before="0" w:beforeAutospacing="0" w:after="0" w:afterAutospacing="0"/>
      </w:pP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color w:val="141823"/>
          <w:sz w:val="32"/>
          <w:szCs w:val="32"/>
          <w:shd w:val="clear" w:color="auto" w:fill="FFFFFF"/>
        </w:rPr>
        <w:t>В начале весны 2014 года, во время событий Русской Весны, в Крыму бывшее руководство города Ялта так и не смогло определиться с кем же они.</w:t>
      </w:r>
      <w:r>
        <w:rPr>
          <w:noProof/>
        </w:rPr>
        <w:drawing>
          <wp:inline distT="0" distB="0" distL="0" distR="0">
            <wp:extent cx="2933700" cy="4438650"/>
            <wp:effectExtent l="0" t="0" r="0" b="0"/>
            <wp:docPr id="2" name="Рисунок 2" descr="C:\Users\dimass\Desktop\Крымская весна\10606609_754620654612581_4346872242060294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ss\Desktop\Крымская весна\10606609_754620654612581_43468722420602944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color w:val="141823"/>
          <w:sz w:val="32"/>
          <w:szCs w:val="32"/>
          <w:shd w:val="clear" w:color="auto" w:fill="FFFFFF"/>
        </w:rPr>
        <w:t>И дошло до того, что над главным административным зданием города исчезли вообще любые флаги</w:t>
      </w:r>
      <w:proofErr w:type="gramStart"/>
      <w:r>
        <w:rPr>
          <w:color w:val="141823"/>
          <w:sz w:val="32"/>
          <w:szCs w:val="32"/>
          <w:shd w:val="clear" w:color="auto" w:fill="FFFFFF"/>
        </w:rPr>
        <w:t>.</w:t>
      </w:r>
      <w:proofErr w:type="gramEnd"/>
      <w:r>
        <w:rPr>
          <w:color w:val="141823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color w:val="141823"/>
          <w:sz w:val="32"/>
          <w:szCs w:val="32"/>
          <w:shd w:val="clear" w:color="auto" w:fill="FFFFFF"/>
        </w:rPr>
        <w:t>и</w:t>
      </w:r>
      <w:proofErr w:type="gramEnd"/>
      <w:r>
        <w:rPr>
          <w:color w:val="141823"/>
          <w:sz w:val="32"/>
          <w:szCs w:val="32"/>
          <w:shd w:val="clear" w:color="auto" w:fill="FFFFFF"/>
        </w:rPr>
        <w:t xml:space="preserve">сходя из сложившейся ситуации группа патриотов России взяла на себя ответственность и 11 марта 2014 года над Ялтой зареял Российский </w:t>
      </w:r>
      <w:proofErr w:type="spellStart"/>
      <w:r>
        <w:rPr>
          <w:color w:val="141823"/>
          <w:sz w:val="32"/>
          <w:szCs w:val="32"/>
          <w:shd w:val="clear" w:color="auto" w:fill="FFFFFF"/>
        </w:rPr>
        <w:t>Триколор</w:t>
      </w:r>
      <w:proofErr w:type="spellEnd"/>
      <w:r>
        <w:rPr>
          <w:color w:val="141823"/>
          <w:sz w:val="32"/>
          <w:szCs w:val="32"/>
          <w:shd w:val="clear" w:color="auto" w:fill="FFFFFF"/>
        </w:rPr>
        <w:t>!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color w:val="141823"/>
          <w:sz w:val="32"/>
          <w:szCs w:val="32"/>
          <w:shd w:val="clear" w:color="auto" w:fill="FFFFFF"/>
        </w:rPr>
        <w:t xml:space="preserve">Кроме того, мало кто сегодня </w:t>
      </w:r>
      <w:proofErr w:type="gramStart"/>
      <w:r>
        <w:rPr>
          <w:color w:val="141823"/>
          <w:sz w:val="32"/>
          <w:szCs w:val="32"/>
          <w:shd w:val="clear" w:color="auto" w:fill="FFFFFF"/>
        </w:rPr>
        <w:t>вспомнил</w:t>
      </w:r>
      <w:proofErr w:type="gramEnd"/>
      <w:r>
        <w:rPr>
          <w:color w:val="141823"/>
          <w:sz w:val="32"/>
          <w:szCs w:val="32"/>
          <w:shd w:val="clear" w:color="auto" w:fill="FFFFFF"/>
        </w:rPr>
        <w:t xml:space="preserve"> что 11 марта 2014 года Верховным Советом Автономной Республики Крым и </w:t>
      </w:r>
      <w:r>
        <w:rPr>
          <w:color w:val="141823"/>
          <w:sz w:val="32"/>
          <w:szCs w:val="32"/>
          <w:shd w:val="clear" w:color="auto" w:fill="FFFFFF"/>
        </w:rPr>
        <w:lastRenderedPageBreak/>
        <w:t xml:space="preserve">Севастопольским городским советом в ходе подготовки к проведению </w:t>
      </w:r>
      <w:proofErr w:type="spellStart"/>
      <w:r>
        <w:rPr>
          <w:color w:val="141823"/>
          <w:sz w:val="32"/>
          <w:szCs w:val="32"/>
          <w:shd w:val="clear" w:color="auto" w:fill="FFFFFF"/>
        </w:rPr>
        <w:t>общекрымского</w:t>
      </w:r>
      <w:proofErr w:type="spellEnd"/>
      <w:r>
        <w:rPr>
          <w:color w:val="141823"/>
          <w:sz w:val="32"/>
          <w:szCs w:val="32"/>
          <w:shd w:val="clear" w:color="auto" w:fill="FFFFFF"/>
        </w:rPr>
        <w:t xml:space="preserve"> референдума, назначенного на 16 марта 2014 года принята Декларация о независимости Автономной Республики Крым и города Севастополя.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общекрымском</w:t>
      </w:r>
      <w:proofErr w:type="spellEnd"/>
      <w:r>
        <w:rPr>
          <w:sz w:val="32"/>
          <w:szCs w:val="32"/>
        </w:rPr>
        <w:t xml:space="preserve"> референдуме 16 марта 2014 года за воссоединение Крыма с Россией на правах субъекта РФ проголосовали 96,77% </w:t>
      </w:r>
      <w:proofErr w:type="spellStart"/>
      <w:r>
        <w:rPr>
          <w:sz w:val="32"/>
          <w:szCs w:val="32"/>
        </w:rPr>
        <w:t>крымчан</w:t>
      </w:r>
      <w:proofErr w:type="spellEnd"/>
      <w:r>
        <w:rPr>
          <w:sz w:val="32"/>
          <w:szCs w:val="32"/>
        </w:rPr>
        <w:t>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На внеочередном пленарном заседании Верховного Совета АРК 17 марта 2014 года председатель Комиссии по проведению </w:t>
      </w:r>
      <w:proofErr w:type="spellStart"/>
      <w:r>
        <w:rPr>
          <w:sz w:val="32"/>
          <w:szCs w:val="32"/>
        </w:rPr>
        <w:t>общекрымского</w:t>
      </w:r>
      <w:proofErr w:type="spellEnd"/>
      <w:r>
        <w:rPr>
          <w:sz w:val="32"/>
          <w:szCs w:val="32"/>
        </w:rPr>
        <w:t xml:space="preserve"> референдума Михаил Малышев огласил официальные результаты </w:t>
      </w:r>
      <w:proofErr w:type="spellStart"/>
      <w:r>
        <w:rPr>
          <w:sz w:val="32"/>
          <w:szCs w:val="32"/>
        </w:rPr>
        <w:t>общекрымского</w:t>
      </w:r>
      <w:proofErr w:type="spellEnd"/>
      <w:r>
        <w:rPr>
          <w:sz w:val="32"/>
          <w:szCs w:val="32"/>
        </w:rPr>
        <w:t xml:space="preserve"> референдума, состоявшегося в Автономной Республике Крым 16 марта 2014 года.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Общее количество участников </w:t>
      </w:r>
      <w:proofErr w:type="spellStart"/>
      <w:r>
        <w:rPr>
          <w:sz w:val="32"/>
          <w:szCs w:val="32"/>
        </w:rPr>
        <w:t>общекрымского</w:t>
      </w:r>
      <w:proofErr w:type="spellEnd"/>
      <w:r>
        <w:rPr>
          <w:sz w:val="32"/>
          <w:szCs w:val="32"/>
        </w:rPr>
        <w:t xml:space="preserve"> референдума, принявших участие в голосовании, составило 1 млн. 274 тыс. 96 человек (83,1%).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Количество голосов участников </w:t>
      </w:r>
      <w:proofErr w:type="spellStart"/>
      <w:r>
        <w:rPr>
          <w:sz w:val="32"/>
          <w:szCs w:val="32"/>
        </w:rPr>
        <w:t>общекрымского</w:t>
      </w:r>
      <w:proofErr w:type="spellEnd"/>
      <w:r>
        <w:rPr>
          <w:sz w:val="32"/>
          <w:szCs w:val="32"/>
        </w:rPr>
        <w:t xml:space="preserve"> референдума, отданных в поддержку вопроса </w:t>
      </w:r>
      <w:proofErr w:type="spellStart"/>
      <w:r>
        <w:rPr>
          <w:sz w:val="32"/>
          <w:szCs w:val="32"/>
        </w:rPr>
        <w:t>общекрымского</w:t>
      </w:r>
      <w:proofErr w:type="spellEnd"/>
      <w:r>
        <w:rPr>
          <w:sz w:val="32"/>
          <w:szCs w:val="32"/>
        </w:rPr>
        <w:t xml:space="preserve"> референдума «Вы за воссоединение Крыма с Россией на правах субъекта Российской Федерации?» – 1 млн. 233 тыс. 2 человека (96,77%).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Количество голосов участников </w:t>
      </w:r>
      <w:proofErr w:type="spellStart"/>
      <w:r>
        <w:rPr>
          <w:sz w:val="32"/>
          <w:szCs w:val="32"/>
        </w:rPr>
        <w:t>общекрымского</w:t>
      </w:r>
      <w:proofErr w:type="spellEnd"/>
      <w:r>
        <w:rPr>
          <w:sz w:val="32"/>
          <w:szCs w:val="32"/>
        </w:rPr>
        <w:t xml:space="preserve"> референдума, отданных в поддержку вопроса «Вы за восстановление действия Конституции Республики Крым 1992 года и за статус Крыма как части Украины?» - 31 тыс. 997 голосов (2,51%).</w:t>
      </w:r>
      <w:r>
        <w:rPr>
          <w:noProof/>
        </w:rPr>
        <w:drawing>
          <wp:inline distT="0" distB="0" distL="0" distR="0">
            <wp:extent cx="5029200" cy="3562350"/>
            <wp:effectExtent l="0" t="0" r="0" b="0"/>
            <wp:docPr id="1" name="Рисунок 1" descr="C:\Users\dimass\Desktop\refer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ss\Desktop\refer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lastRenderedPageBreak/>
        <w:t xml:space="preserve">Количество бюллетеней для голосования на </w:t>
      </w:r>
      <w:proofErr w:type="spellStart"/>
      <w:r>
        <w:rPr>
          <w:sz w:val="32"/>
          <w:szCs w:val="32"/>
        </w:rPr>
        <w:t>общекрымском</w:t>
      </w:r>
      <w:proofErr w:type="spellEnd"/>
      <w:r>
        <w:rPr>
          <w:sz w:val="32"/>
          <w:szCs w:val="32"/>
        </w:rPr>
        <w:t xml:space="preserve"> референдуме, признанных недействительными, составило 9 тыс. 97 (0,72%).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Владимир Путин поставил точку в «крымском вопросе»: собрав в Кремле российских парламентариев, руководителей регионов и общественных деятелей, президент объявил о возвращении Крыма в состав России.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Это произошло через два дня после того, как 97% участвовавших в референдуме </w:t>
      </w:r>
      <w:proofErr w:type="spellStart"/>
      <w:r>
        <w:rPr>
          <w:sz w:val="32"/>
          <w:szCs w:val="32"/>
        </w:rPr>
        <w:t>крымчан</w:t>
      </w:r>
      <w:proofErr w:type="spellEnd"/>
      <w:r>
        <w:rPr>
          <w:sz w:val="32"/>
          <w:szCs w:val="32"/>
        </w:rPr>
        <w:t xml:space="preserve"> высказались за независимость полуострова от Украины, и на следующий день после введения ЕС и США санкций в отношении ряда российских политиков из-за позиции Москвы по Крыму.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После выступления, большая часть которого была посвящена общей истории России и Крыма, Путин вместе с представителями крымского руководства подписал </w:t>
      </w:r>
      <w:proofErr w:type="spellStart"/>
      <w:r>
        <w:rPr>
          <w:sz w:val="32"/>
          <w:szCs w:val="32"/>
        </w:rPr>
        <w:t>договоро</w:t>
      </w:r>
      <w:proofErr w:type="spellEnd"/>
      <w:r>
        <w:rPr>
          <w:sz w:val="32"/>
          <w:szCs w:val="32"/>
        </w:rPr>
        <w:t xml:space="preserve"> вхождении республики, включая Севастополь, получивший статус города федерального значения, в состав РФ.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Крым становится частью России уже с 18 марта, но до 2015 года будет действовать переходный период, необходимый для интеграции новых регионов в экономическую, финансовую, кредитную и правовую системы РФ.</w:t>
      </w:r>
    </w:p>
    <w:p w:rsidR="002E51AF" w:rsidRDefault="002E51AF" w:rsidP="002E51AF">
      <w:pPr>
        <w:pStyle w:val="a3"/>
        <w:spacing w:before="0" w:beforeAutospacing="0" w:after="0" w:afterAutospacing="0"/>
        <w:jc w:val="center"/>
      </w:pPr>
    </w:p>
    <w:p w:rsidR="002E51AF" w:rsidRDefault="002E51AF" w:rsidP="002E51AF">
      <w:pPr>
        <w:pStyle w:val="a3"/>
        <w:spacing w:before="0" w:beforeAutospacing="0" w:after="0" w:afterAutospacing="0"/>
        <w:jc w:val="center"/>
      </w:pPr>
      <w:r>
        <w:rPr>
          <w:b/>
          <w:bCs/>
          <w:color w:val="5B9BD5"/>
          <w:sz w:val="32"/>
          <w:szCs w:val="32"/>
        </w:rPr>
        <w:t>Исторический момент</w:t>
      </w:r>
    </w:p>
    <w:p w:rsidR="002E51AF" w:rsidRDefault="002E51AF" w:rsidP="002E51AF">
      <w:pPr>
        <w:pStyle w:val="a3"/>
        <w:spacing w:before="0" w:beforeAutospacing="0" w:after="0" w:afterAutospacing="0"/>
        <w:jc w:val="center"/>
      </w:pP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Свое выступление Путин начал с того, что речь идет об историческом моменте. «Уважаемые друзья, сегодня мы собрались по вопросу, который имеет жизненно </w:t>
      </w:r>
      <w:proofErr w:type="gramStart"/>
      <w:r>
        <w:rPr>
          <w:sz w:val="32"/>
          <w:szCs w:val="32"/>
        </w:rPr>
        <w:t>важное значение</w:t>
      </w:r>
      <w:proofErr w:type="gramEnd"/>
      <w:r>
        <w:rPr>
          <w:sz w:val="32"/>
          <w:szCs w:val="32"/>
        </w:rPr>
        <w:t>, историческое значение для всех нас», — сказал глава государства.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Говоря о референдуме в Крыму, Путин подчеркнул, что он прошел в полном соответствии с демократическими процедурами и международно-правовыми нормами.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«В голосовании приняло участие более 82% избирателей. Более 96% высказалось за воссоединение с Россией. Цифры предельно убедительные», — отметил президент.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Такой выбор </w:t>
      </w:r>
      <w:proofErr w:type="spellStart"/>
      <w:r>
        <w:rPr>
          <w:sz w:val="32"/>
          <w:szCs w:val="32"/>
        </w:rPr>
        <w:t>крымчан</w:t>
      </w:r>
      <w:proofErr w:type="spellEnd"/>
      <w:r>
        <w:rPr>
          <w:sz w:val="32"/>
          <w:szCs w:val="32"/>
        </w:rPr>
        <w:t xml:space="preserve"> он объяснил историей Крыма, тем, что «значила и значит Россия для Крыма и Крым для России».</w:t>
      </w:r>
    </w:p>
    <w:p w:rsidR="002E51AF" w:rsidRDefault="002E51AF" w:rsidP="002E51AF">
      <w:pPr>
        <w:pStyle w:val="a3"/>
        <w:spacing w:before="0" w:beforeAutospacing="0" w:after="0" w:afterAutospacing="0"/>
      </w:pPr>
    </w:p>
    <w:p w:rsidR="002E51AF" w:rsidRDefault="002E51AF" w:rsidP="002E51AF">
      <w:pPr>
        <w:pStyle w:val="a3"/>
        <w:spacing w:before="0" w:beforeAutospacing="0" w:after="0" w:afterAutospacing="0"/>
        <w:jc w:val="center"/>
      </w:pPr>
      <w:r>
        <w:rPr>
          <w:b/>
          <w:bCs/>
          <w:color w:val="5B9BD5"/>
          <w:sz w:val="32"/>
          <w:szCs w:val="32"/>
        </w:rPr>
        <w:t>Общая история</w:t>
      </w:r>
    </w:p>
    <w:p w:rsidR="002E51AF" w:rsidRDefault="002E51AF" w:rsidP="002E51AF">
      <w:pPr>
        <w:pStyle w:val="a3"/>
        <w:spacing w:before="0" w:beforeAutospacing="0" w:after="0" w:afterAutospacing="0"/>
        <w:jc w:val="center"/>
      </w:pP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lastRenderedPageBreak/>
        <w:t>Как заявил президент, в сердце, в сознании людей Крым всегда был и остаётся неотъемлемой частью России. «Эта убежденность, основанная на правде и справедливости, была непоколебимой, передавалась из поколения в поколение, перед ней были бессильны и время, и обстоятельства, бессильны все драматические перемены, которые мы переживали, переживала наша страна в течение всего ХХ века», — сказал Путин.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«В Крыму буквально все пронизано нашей общей историей и гордостью. Здесь древний Херсонес, где принял крещение святой князь Владимир. Его духовный подвиг — обращение к православию — предопределил общую культурную, ценностную, цивилизационную основу, которая объединяет народы России, Украины и </w:t>
      </w:r>
      <w:proofErr w:type="spellStart"/>
      <w:r>
        <w:rPr>
          <w:sz w:val="32"/>
          <w:szCs w:val="32"/>
        </w:rPr>
        <w:t>Белорусии</w:t>
      </w:r>
      <w:proofErr w:type="spellEnd"/>
      <w:r>
        <w:rPr>
          <w:sz w:val="32"/>
          <w:szCs w:val="32"/>
        </w:rPr>
        <w:t>. В Крыму — могилы русских солдат, мужеством которых Крым в 1783 году был взят под российскую державу. Крым — это Севастополь, город-легенда, город великой судьбы, город-крепость и родина русского черноморского военного флота. Крым — это Балаклава и Керчь, Малахов курган и Сапун-гора. Каждое из этих мест свято для нас, это символы русской воинской славы и невиданной доблести», — заявил президент.</w:t>
      </w:r>
    </w:p>
    <w:p w:rsidR="002E51AF" w:rsidRDefault="002E51AF" w:rsidP="002E51AF">
      <w:pPr>
        <w:pStyle w:val="a3"/>
        <w:spacing w:before="0" w:beforeAutospacing="0" w:after="0" w:afterAutospacing="0"/>
      </w:pPr>
    </w:p>
    <w:p w:rsidR="002E51AF" w:rsidRDefault="002E51AF" w:rsidP="002E51AF">
      <w:pPr>
        <w:pStyle w:val="a3"/>
        <w:spacing w:before="0" w:beforeAutospacing="0" w:after="0" w:afterAutospacing="0"/>
        <w:jc w:val="center"/>
      </w:pPr>
      <w:r>
        <w:rPr>
          <w:b/>
          <w:bCs/>
          <w:color w:val="5B9BD5"/>
          <w:sz w:val="32"/>
          <w:szCs w:val="32"/>
        </w:rPr>
        <w:t>Крым отдавали кулуарно</w:t>
      </w:r>
    </w:p>
    <w:p w:rsidR="002E51AF" w:rsidRDefault="002E51AF" w:rsidP="002E51AF">
      <w:pPr>
        <w:pStyle w:val="a3"/>
        <w:spacing w:before="0" w:beforeAutospacing="0" w:after="0" w:afterAutospacing="0"/>
        <w:jc w:val="center"/>
      </w:pP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Путин напомнил, что в 1954 году Крымскую область и Севастополь передали в состав Украинской союзной республики.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«Инициатором был лично глава Коммунистической партии Советского союза Хрущев. Что им двигало — стремление заручиться поддержкой украинской номенклатуры или загладить свою вину за организацию массовых репрессий на Украине в 30-е годы — пусть с этим разбираются историки. Для нас важно другое: это решение было принято с очевидными нарушениями действовавших даже тогда конституционных норм. Вопрос решили кулуарно, междусобойчиком. Естественно, что в условиях тоталитарного государства у жителей Крыма и Севастополя ни о чем не спрашивали», — сказал президент, добавив, что тогда невозможно было представить, что Украина и Россия могут стать разными государствами вследствие распада СССР, при оформлении которого «забыли и про Крым, и про главную базу Черноморского флота — Севастополь».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«Миллионы русских легли спать в одной стране, а проснулись за границей, в одночасье оказались национальными </w:t>
      </w:r>
      <w:r>
        <w:rPr>
          <w:sz w:val="32"/>
          <w:szCs w:val="32"/>
        </w:rPr>
        <w:lastRenderedPageBreak/>
        <w:t>меньшинствами в бывших союзных республиках, а русский народ стал одним из самых больших, если не сказать, самым большим разделённым народом в мире», — отметил Путин.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«Сегодня, спустя уже много лет, я слышал, как </w:t>
      </w:r>
      <w:proofErr w:type="spellStart"/>
      <w:r>
        <w:rPr>
          <w:sz w:val="32"/>
          <w:szCs w:val="32"/>
        </w:rPr>
        <w:t>крымчане</w:t>
      </w:r>
      <w:proofErr w:type="spellEnd"/>
      <w:r>
        <w:rPr>
          <w:sz w:val="32"/>
          <w:szCs w:val="32"/>
        </w:rPr>
        <w:t>, совсем недавно, говорят, что тогда, в 1991 году, их передали из рук в руки просто как мешок картошки. Трудно с этим не согласиться», — добавил президент.</w:t>
      </w:r>
    </w:p>
    <w:p w:rsidR="002E51AF" w:rsidRDefault="002E51AF" w:rsidP="002E51AF">
      <w:pPr>
        <w:pStyle w:val="a3"/>
        <w:spacing w:before="0" w:beforeAutospacing="0" w:after="0" w:afterAutospacing="0"/>
      </w:pPr>
    </w:p>
    <w:p w:rsidR="002E51AF" w:rsidRDefault="002E51AF" w:rsidP="002E51AF">
      <w:pPr>
        <w:pStyle w:val="a3"/>
        <w:spacing w:before="0" w:beforeAutospacing="0" w:after="0" w:afterAutospacing="0"/>
        <w:jc w:val="center"/>
      </w:pPr>
      <w:r>
        <w:rPr>
          <w:b/>
          <w:bCs/>
          <w:color w:val="5B9BD5"/>
          <w:sz w:val="32"/>
          <w:szCs w:val="32"/>
        </w:rPr>
        <w:t>Язык и народы</w:t>
      </w:r>
    </w:p>
    <w:p w:rsidR="002E51AF" w:rsidRDefault="002E51AF" w:rsidP="002E51AF">
      <w:pPr>
        <w:pStyle w:val="a3"/>
        <w:spacing w:before="0" w:beforeAutospacing="0" w:after="0" w:afterAutospacing="0"/>
        <w:jc w:val="center"/>
      </w:pP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Путин в своем обращении затронул и тему крымских татар, репрессированных в советские времена и насчитывающих сейчас около 290-300 тысяч из 2,2 миллиона жителей Крыма.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«Да, был период, когда к крымским татарам, так же как и к некоторым другим народам СССР, была проявлена жестокая несправедливость. Скажу одно: от репрессий тогда пострадали многие миллионы людей разных национальностей, и прежде всего, конечно, русских людей. Крымские татары вернулись на свою землю. Считаю, что должны быть приняты все необходимые политические, законодательные решения, которые завершат процесс реабилитации крымско-татарского народа, решения, которые восстановят их права, доброе имя в полном объёме», — заявил президент РФ.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Он также высказался за то, чтобы на полуострове равные права получили три языка — русский, украинский и крымско-татарский.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«Это их общий дом, их малая родина, и будет правильно, если в Крыму — я знаю, что </w:t>
      </w:r>
      <w:proofErr w:type="spellStart"/>
      <w:r>
        <w:rPr>
          <w:sz w:val="32"/>
          <w:szCs w:val="32"/>
        </w:rPr>
        <w:t>крымчане</w:t>
      </w:r>
      <w:proofErr w:type="spellEnd"/>
      <w:r>
        <w:rPr>
          <w:sz w:val="32"/>
          <w:szCs w:val="32"/>
        </w:rPr>
        <w:t xml:space="preserve"> это поддерживают, — будет три равноправных государственных языка: русский, украинский и крымско-татарский», — сказал президент.</w:t>
      </w:r>
    </w:p>
    <w:p w:rsidR="002E51AF" w:rsidRDefault="002E51AF" w:rsidP="002E51AF">
      <w:pPr>
        <w:pStyle w:val="a3"/>
        <w:spacing w:before="0" w:beforeAutospacing="0" w:after="0" w:afterAutospacing="0"/>
      </w:pPr>
    </w:p>
    <w:p w:rsidR="002E51AF" w:rsidRDefault="002E51AF" w:rsidP="002E51AF">
      <w:pPr>
        <w:pStyle w:val="a3"/>
        <w:spacing w:before="0" w:beforeAutospacing="0" w:after="0" w:afterAutospacing="0"/>
        <w:jc w:val="center"/>
      </w:pPr>
      <w:r>
        <w:rPr>
          <w:b/>
          <w:bCs/>
          <w:color w:val="5B9BD5"/>
          <w:sz w:val="32"/>
          <w:szCs w:val="32"/>
        </w:rPr>
        <w:t>Люди хотели перемен</w:t>
      </w:r>
    </w:p>
    <w:p w:rsidR="002E51AF" w:rsidRDefault="002E51AF" w:rsidP="002E51AF">
      <w:pPr>
        <w:pStyle w:val="a3"/>
        <w:spacing w:before="0" w:beforeAutospacing="0" w:after="0" w:afterAutospacing="0"/>
        <w:jc w:val="center"/>
      </w:pP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Говоря о решении </w:t>
      </w:r>
      <w:proofErr w:type="spellStart"/>
      <w:r>
        <w:rPr>
          <w:sz w:val="32"/>
          <w:szCs w:val="32"/>
        </w:rPr>
        <w:t>крымчан</w:t>
      </w:r>
      <w:proofErr w:type="spellEnd"/>
      <w:r>
        <w:rPr>
          <w:sz w:val="32"/>
          <w:szCs w:val="32"/>
        </w:rPr>
        <w:t xml:space="preserve"> войти в состав России, Путин напомнил, что Украину уже более 20 лет сотрясает перманентный политический и государственный кризис.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«Понимаю, почему люди на Украине хотели перемен. </w:t>
      </w:r>
      <w:proofErr w:type="gramStart"/>
      <w:r>
        <w:rPr>
          <w:sz w:val="32"/>
          <w:szCs w:val="32"/>
        </w:rPr>
        <w:t>За годы “самостийности”, независимости, власть, что называется, их “достала”, опостылела просто.</w:t>
      </w:r>
      <w:proofErr w:type="gramEnd"/>
      <w:r>
        <w:rPr>
          <w:sz w:val="32"/>
          <w:szCs w:val="32"/>
        </w:rPr>
        <w:t xml:space="preserve"> Менялись президенты, премьеры, депутаты Рады, но не менялось их отношение к своей стране и к своему народу. Они “доили” Украину, дрались между собой </w:t>
      </w:r>
      <w:r>
        <w:rPr>
          <w:sz w:val="32"/>
          <w:szCs w:val="32"/>
        </w:rPr>
        <w:lastRenderedPageBreak/>
        <w:t xml:space="preserve">за полномочия, активы и финансовые потоки. При этом власть предержащих мало интересовало, чем и как живут простые люди, в том </w:t>
      </w:r>
      <w:proofErr w:type="gramStart"/>
      <w:r>
        <w:rPr>
          <w:sz w:val="32"/>
          <w:szCs w:val="32"/>
        </w:rPr>
        <w:t>числе</w:t>
      </w:r>
      <w:proofErr w:type="gramEnd"/>
      <w:r>
        <w:rPr>
          <w:sz w:val="32"/>
          <w:szCs w:val="32"/>
        </w:rPr>
        <w:t xml:space="preserve"> почему миллионы граждан Украины не видят для себя перспектив на родине и вынуждены уезжать за границу на подённые заработки в другие страны», — сказал президент.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Он напомнил, что в России в 2013 году работали почти 3 миллиона украинцев. По некоторым оценкам, объём их заработка в 2013 году составил более 20 миллиардов долларов — около 12% ВВП Украины.</w:t>
      </w:r>
    </w:p>
    <w:p w:rsidR="002E51AF" w:rsidRDefault="002E51AF" w:rsidP="002E51AF">
      <w:pPr>
        <w:pStyle w:val="a3"/>
        <w:spacing w:before="0" w:beforeAutospacing="0" w:after="0" w:afterAutospacing="0"/>
      </w:pPr>
    </w:p>
    <w:p w:rsidR="002E51AF" w:rsidRDefault="002E51AF" w:rsidP="002E51AF">
      <w:pPr>
        <w:pStyle w:val="a3"/>
        <w:spacing w:before="0" w:beforeAutospacing="0" w:after="0" w:afterAutospacing="0"/>
        <w:jc w:val="center"/>
      </w:pPr>
      <w:r>
        <w:rPr>
          <w:b/>
          <w:bCs/>
          <w:color w:val="5B9BD5"/>
          <w:sz w:val="32"/>
          <w:szCs w:val="32"/>
        </w:rPr>
        <w:t>Оставить Крым было бы предательством</w:t>
      </w:r>
    </w:p>
    <w:p w:rsidR="002E51AF" w:rsidRDefault="002E51AF" w:rsidP="002E51AF">
      <w:pPr>
        <w:pStyle w:val="a3"/>
        <w:spacing w:before="0" w:beforeAutospacing="0" w:after="0" w:afterAutospacing="0"/>
        <w:jc w:val="center"/>
      </w:pP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Путин считает, что у России не было выбора — отвечать или нет на просьбу </w:t>
      </w:r>
      <w:proofErr w:type="spellStart"/>
      <w:r>
        <w:rPr>
          <w:sz w:val="32"/>
          <w:szCs w:val="32"/>
        </w:rPr>
        <w:t>крымчан</w:t>
      </w:r>
      <w:proofErr w:type="spellEnd"/>
      <w:r>
        <w:rPr>
          <w:sz w:val="32"/>
          <w:szCs w:val="32"/>
        </w:rPr>
        <w:t xml:space="preserve"> о помощи.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«Разумеется, мы не могли не откликнуться на эту просьбу, не могли оставить Крым и его жителей в беде, иначе это было бы просто предательством», — сказал он.</w:t>
      </w:r>
    </w:p>
    <w:p w:rsidR="002E51AF" w:rsidRDefault="002E51AF" w:rsidP="002E51AF">
      <w:pPr>
        <w:pStyle w:val="a3"/>
        <w:spacing w:before="0" w:beforeAutospacing="0" w:after="0" w:afterAutospacing="0"/>
      </w:pPr>
    </w:p>
    <w:p w:rsidR="002E51AF" w:rsidRDefault="002E51AF" w:rsidP="002E51AF">
      <w:pPr>
        <w:pStyle w:val="a3"/>
        <w:spacing w:before="0" w:beforeAutospacing="0" w:after="0" w:afterAutospacing="0"/>
        <w:jc w:val="center"/>
      </w:pPr>
      <w:r>
        <w:rPr>
          <w:b/>
          <w:bCs/>
          <w:color w:val="5B9BD5"/>
          <w:sz w:val="32"/>
          <w:szCs w:val="32"/>
        </w:rPr>
        <w:t>Избежали кровопролития</w:t>
      </w:r>
    </w:p>
    <w:p w:rsidR="002E51AF" w:rsidRDefault="002E51AF" w:rsidP="002E51AF">
      <w:pPr>
        <w:pStyle w:val="a3"/>
        <w:spacing w:before="0" w:beforeAutospacing="0" w:after="0" w:afterAutospacing="0"/>
        <w:jc w:val="center"/>
      </w:pP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Путин считает, что, если бы силы самообороны Крыма вовремя не взяли ситуацию под контроль, там могли бы быть жертвы, как в других регионах. При этом он поблагодарил тех украинских военных, которые не стали воевать с </w:t>
      </w:r>
      <w:proofErr w:type="spellStart"/>
      <w:r>
        <w:rPr>
          <w:sz w:val="32"/>
          <w:szCs w:val="32"/>
        </w:rPr>
        <w:t>крымчанами</w:t>
      </w:r>
      <w:proofErr w:type="spellEnd"/>
      <w:r>
        <w:rPr>
          <w:sz w:val="32"/>
          <w:szCs w:val="32"/>
        </w:rPr>
        <w:t>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слава Богу, что этого не случилось! В Крыму не произошло ни одного вооруженного столкновения и не было человеческих жертв. Как вы думаете, почему? Ответ простой: потому что против народа и его воли воевать трудно или практически невозможно. И в этой связи я хочу поблагодарить украинских военнослужащих, а это немалый контингент — 22 тысячи человек с полным вооружением. Я хочу поблагодарить тех военнослужащих Украины, которые не пошли на кровопролитие и не запятнали себя кровью», — сказал президент.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>Путин добавил, что о какой-либо интервенции в Крыму говорить не приходится. «Нам говорят о какой-то российской интервенции в Крыму, об агрессии. Странно это слышать. Что-то не припомню из истории ни одного случая, чтобы интервенция проходила без </w:t>
      </w:r>
      <w:proofErr w:type="gramStart"/>
      <w:r>
        <w:rPr>
          <w:sz w:val="32"/>
          <w:szCs w:val="32"/>
        </w:rPr>
        <w:t>одного-единственного</w:t>
      </w:r>
      <w:proofErr w:type="gramEnd"/>
      <w:r>
        <w:rPr>
          <w:sz w:val="32"/>
          <w:szCs w:val="32"/>
        </w:rPr>
        <w:t xml:space="preserve"> выстрела и без человеческих жертв», — сказал он.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lastRenderedPageBreak/>
        <w:t>Путин призвал украинцев не верить тем, кто пугает вас Россией, кричит о том, что за Крымом последуют другие регионы.</w:t>
      </w:r>
    </w:p>
    <w:p w:rsidR="002E51AF" w:rsidRDefault="002E51AF" w:rsidP="002E51AF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«Мы не хотим раздела Украины, нам этого не нужно. Что касается Крыма, то он был и останется и русским, и украинским, и крымско-татарским. Повторю, он будет, как и было веками, родным домом для представителей всех живущих там народов. Но он никогда не будет </w:t>
      </w:r>
      <w:proofErr w:type="spellStart"/>
      <w:r>
        <w:rPr>
          <w:sz w:val="32"/>
          <w:szCs w:val="32"/>
        </w:rPr>
        <w:t>бандеровским</w:t>
      </w:r>
      <w:proofErr w:type="spellEnd"/>
      <w:r>
        <w:rPr>
          <w:sz w:val="32"/>
          <w:szCs w:val="32"/>
        </w:rPr>
        <w:t>!» — заверил президент РФ.</w:t>
      </w:r>
    </w:p>
    <w:p w:rsidR="00DB6C79" w:rsidRDefault="002E51AF"/>
    <w:p w:rsidR="002E51AF" w:rsidRDefault="002E51AF">
      <w:r>
        <w:rPr>
          <w:noProof/>
          <w:lang w:eastAsia="ru-RU"/>
        </w:rPr>
        <w:drawing>
          <wp:inline distT="0" distB="0" distL="0" distR="0">
            <wp:extent cx="5962650" cy="5067300"/>
            <wp:effectExtent l="0" t="0" r="0" b="0"/>
            <wp:docPr id="3" name="Рисунок 3" descr="https://fsd.multiurok.ru/html/2021/03/08/s_60466d6fd85f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03/08/s_60466d6fd85f7/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65" cy="506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F"/>
    <w:rsid w:val="002E51AF"/>
    <w:rsid w:val="004B43D5"/>
    <w:rsid w:val="008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dxs</dc:creator>
  <cp:lastModifiedBy>dxs</cp:lastModifiedBy>
  <cp:revision>2</cp:revision>
  <cp:lastPrinted>2021-03-12T10:57:00Z</cp:lastPrinted>
  <dcterms:created xsi:type="dcterms:W3CDTF">2021-03-12T10:52:00Z</dcterms:created>
  <dcterms:modified xsi:type="dcterms:W3CDTF">2021-03-12T10:57:00Z</dcterms:modified>
</cp:coreProperties>
</file>